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784D1B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84D1B">
        <w:rPr>
          <w:rFonts w:ascii="PT Astra Serif" w:eastAsia="MS Mincho" w:hAnsi="PT Astra Serif"/>
          <w:b/>
          <w:sz w:val="28"/>
          <w:szCs w:val="28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</w:t>
      </w:r>
      <w:r>
        <w:rPr>
          <w:rFonts w:ascii="PT Astra Serif" w:eastAsia="MS Mincho" w:hAnsi="PT Astra Serif"/>
          <w:b/>
          <w:sz w:val="28"/>
          <w:szCs w:val="28"/>
        </w:rPr>
        <w:t xml:space="preserve"> Щекинский район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E715A3" w:rsidRPr="00E715A3" w:rsidRDefault="00A93E93" w:rsidP="00784D1B">
      <w:pPr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3E93">
        <w:rPr>
          <w:rFonts w:ascii="PT Astra Serif" w:hAnsi="PT Astra Serif"/>
          <w:sz w:val="28"/>
          <w:szCs w:val="28"/>
        </w:rPr>
        <w:t>В соответствии с Федеральным</w:t>
      </w:r>
      <w:r w:rsidR="00784D1B">
        <w:rPr>
          <w:rFonts w:ascii="PT Astra Serif" w:hAnsi="PT Astra Serif"/>
          <w:sz w:val="28"/>
          <w:szCs w:val="28"/>
        </w:rPr>
        <w:t>и</w:t>
      </w:r>
      <w:r w:rsidRPr="00A93E93">
        <w:rPr>
          <w:rFonts w:ascii="PT Astra Serif" w:hAnsi="PT Astra Serif"/>
          <w:sz w:val="28"/>
          <w:szCs w:val="28"/>
        </w:rPr>
        <w:t xml:space="preserve"> закон</w:t>
      </w:r>
      <w:r w:rsidR="00784D1B">
        <w:rPr>
          <w:rFonts w:ascii="PT Astra Serif" w:hAnsi="PT Astra Serif"/>
          <w:sz w:val="28"/>
          <w:szCs w:val="28"/>
        </w:rPr>
        <w:t>ами</w:t>
      </w:r>
      <w:r w:rsidRPr="00A93E93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784D1B">
        <w:rPr>
          <w:rFonts w:ascii="PT Astra Serif" w:hAnsi="PT Astra Serif"/>
          <w:sz w:val="28"/>
          <w:szCs w:val="28"/>
        </w:rPr>
        <w:t xml:space="preserve">от 02.04.2014 № 44-ФЗ </w:t>
      </w:r>
      <w:r w:rsidR="00170CC8">
        <w:rPr>
          <w:rFonts w:ascii="PT Astra Serif" w:hAnsi="PT Astra Serif"/>
          <w:sz w:val="28"/>
          <w:szCs w:val="28"/>
        </w:rPr>
        <w:t>«</w:t>
      </w:r>
      <w:r w:rsidR="00784D1B" w:rsidRPr="00784D1B">
        <w:rPr>
          <w:rFonts w:ascii="PT Astra Serif" w:hAnsi="PT Astra Serif"/>
          <w:sz w:val="28"/>
          <w:szCs w:val="28"/>
        </w:rPr>
        <w:t>Об участии граждан в охране</w:t>
      </w:r>
      <w:r w:rsidR="00784D1B">
        <w:rPr>
          <w:rFonts w:ascii="PT Astra Serif" w:hAnsi="PT Astra Serif"/>
          <w:sz w:val="28"/>
          <w:szCs w:val="28"/>
        </w:rPr>
        <w:t xml:space="preserve"> </w:t>
      </w:r>
      <w:r w:rsidR="00784D1B" w:rsidRPr="00784D1B">
        <w:rPr>
          <w:rFonts w:ascii="PT Astra Serif" w:hAnsi="PT Astra Serif"/>
          <w:sz w:val="28"/>
          <w:szCs w:val="28"/>
        </w:rPr>
        <w:t>общественного порядка»</w:t>
      </w:r>
      <w:r w:rsidR="00784D1B">
        <w:rPr>
          <w:rFonts w:ascii="PT Astra Serif" w:hAnsi="PT Astra Serif"/>
          <w:sz w:val="28"/>
          <w:szCs w:val="28"/>
        </w:rPr>
        <w:t xml:space="preserve">, </w:t>
      </w:r>
      <w:r w:rsidR="00E715A3" w:rsidRPr="00E715A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E715A3" w:rsidRDefault="00E715A3" w:rsidP="00784D1B">
      <w:pPr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84D1B">
        <w:rPr>
          <w:rFonts w:ascii="PT Astra Serif" w:hAnsi="PT Astra Serif"/>
          <w:sz w:val="28"/>
          <w:szCs w:val="28"/>
        </w:rPr>
        <w:t> </w:t>
      </w:r>
      <w:r w:rsidR="00784D1B" w:rsidRPr="00784D1B">
        <w:rPr>
          <w:rFonts w:ascii="PT Astra Serif" w:hAnsi="PT Astra Serif"/>
          <w:sz w:val="28"/>
          <w:szCs w:val="28"/>
        </w:rPr>
        <w:t>Установить материальное стимулирование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</w:t>
      </w:r>
      <w:r w:rsidR="00784D1B">
        <w:rPr>
          <w:rFonts w:ascii="PT Astra Serif" w:hAnsi="PT Astra Serif"/>
          <w:sz w:val="28"/>
          <w:szCs w:val="28"/>
        </w:rPr>
        <w:t xml:space="preserve"> </w:t>
      </w:r>
      <w:r w:rsidR="00784D1B" w:rsidRPr="00784D1B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 w:rsidR="00784D1B">
        <w:rPr>
          <w:rFonts w:ascii="PT Astra Serif" w:hAnsi="PT Astra Serif"/>
          <w:sz w:val="28"/>
          <w:szCs w:val="28"/>
        </w:rPr>
        <w:t>Щекинский район</w:t>
      </w:r>
      <w:r w:rsidR="00784D1B" w:rsidRPr="00784D1B">
        <w:rPr>
          <w:rFonts w:ascii="PT Astra Serif" w:hAnsi="PT Astra Serif"/>
          <w:sz w:val="28"/>
          <w:szCs w:val="28"/>
        </w:rPr>
        <w:t>, из расчета</w:t>
      </w:r>
      <w:r w:rsidR="00784D1B">
        <w:rPr>
          <w:rFonts w:ascii="PT Astra Serif" w:hAnsi="PT Astra Serif"/>
          <w:sz w:val="28"/>
          <w:szCs w:val="28"/>
        </w:rPr>
        <w:t xml:space="preserve"> </w:t>
      </w:r>
      <w:r w:rsidR="00784D1B" w:rsidRPr="00784D1B">
        <w:rPr>
          <w:rFonts w:ascii="PT Astra Serif" w:hAnsi="PT Astra Serif"/>
          <w:sz w:val="28"/>
          <w:szCs w:val="28"/>
        </w:rPr>
        <w:t>150 рублей за 1 час дежурства</w:t>
      </w:r>
      <w:r w:rsidRPr="00E715A3">
        <w:rPr>
          <w:rFonts w:ascii="PT Astra Serif" w:hAnsi="PT Astra Serif"/>
          <w:sz w:val="28"/>
          <w:szCs w:val="28"/>
        </w:rPr>
        <w:t>.</w:t>
      </w:r>
    </w:p>
    <w:p w:rsidR="00DC7105" w:rsidRDefault="00DC7105" w:rsidP="00DC7105">
      <w:pPr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DC7105">
        <w:rPr>
          <w:rFonts w:ascii="PT Astra Serif" w:hAnsi="PT Astra Serif"/>
          <w:sz w:val="28"/>
          <w:szCs w:val="28"/>
        </w:rPr>
        <w:t>Утвердить Положение «Об оказании поддержки (материального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DC7105">
        <w:rPr>
          <w:rFonts w:ascii="PT Astra Serif" w:hAnsi="PT Astra Serif"/>
          <w:sz w:val="28"/>
          <w:szCs w:val="28"/>
        </w:rPr>
        <w:t xml:space="preserve">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район»</w:t>
      </w:r>
      <w:r w:rsidRPr="00DC7105">
        <w:rPr>
          <w:rFonts w:ascii="PT Astra Serif" w:hAnsi="PT Astra Serif"/>
          <w:sz w:val="28"/>
          <w:szCs w:val="28"/>
        </w:rPr>
        <w:t xml:space="preserve">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A93E93" w:rsidRPr="00EE161E" w:rsidRDefault="00DC7105" w:rsidP="00E715A3">
      <w:pPr>
        <w:spacing w:line="30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93E93" w:rsidRPr="00EE161E">
        <w:rPr>
          <w:rFonts w:ascii="PT Astra Serif" w:hAnsi="PT Astra Serif"/>
          <w:sz w:val="28"/>
          <w:szCs w:val="28"/>
        </w:rPr>
        <w:t>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A93E93">
        <w:rPr>
          <w:rFonts w:ascii="PT Astra Serif" w:hAnsi="PT Astra Serif"/>
          <w:sz w:val="28"/>
          <w:szCs w:val="28"/>
        </w:rPr>
        <w:t xml:space="preserve"> </w:t>
      </w:r>
      <w:r w:rsidR="00A93E93" w:rsidRPr="00EE161E">
        <w:rPr>
          <w:rFonts w:ascii="PT Astra Serif" w:hAnsi="PT Astra Serif"/>
          <w:sz w:val="28"/>
          <w:szCs w:val="28"/>
        </w:rPr>
        <w:t>пл.</w:t>
      </w:r>
      <w:r w:rsidR="00A93E93">
        <w:rPr>
          <w:rFonts w:ascii="PT Astra Serif" w:hAnsi="PT Astra Serif"/>
          <w:sz w:val="28"/>
          <w:szCs w:val="28"/>
        </w:rPr>
        <w:t xml:space="preserve">, д.1, </w:t>
      </w:r>
      <w:r w:rsidR="00A93E93" w:rsidRPr="00EE161E">
        <w:rPr>
          <w:rFonts w:ascii="PT Astra Serif" w:hAnsi="PT Astra Serif"/>
          <w:sz w:val="28"/>
          <w:szCs w:val="28"/>
        </w:rPr>
        <w:t>г. Щекино,</w:t>
      </w:r>
      <w:r w:rsidR="00A93E93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DC7105" w:rsidRDefault="00DC7105" w:rsidP="00E715A3">
      <w:pPr>
        <w:tabs>
          <w:tab w:val="left" w:pos="0"/>
        </w:tabs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A93E93" w:rsidRPr="00EE161E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C7105" w:rsidRDefault="00DC7105" w:rsidP="00E715A3">
      <w:pPr>
        <w:rPr>
          <w:rFonts w:ascii="PT Astra Serif" w:hAnsi="PT Astra Serif" w:cs="PT Astra Serif"/>
          <w:sz w:val="28"/>
          <w:szCs w:val="28"/>
        </w:rPr>
        <w:sectPr w:rsidR="00DC7105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170CC8" w:rsidRPr="00E94FC1" w:rsidTr="00A714A6">
        <w:trPr>
          <w:trHeight w:val="1414"/>
        </w:trPr>
        <w:tc>
          <w:tcPr>
            <w:tcW w:w="4217" w:type="dxa"/>
            <w:shd w:val="clear" w:color="auto" w:fill="auto"/>
          </w:tcPr>
          <w:p w:rsidR="00170CC8" w:rsidRPr="00E94FC1" w:rsidRDefault="00170CC8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70CC8" w:rsidRPr="00E94FC1" w:rsidRDefault="00170CC8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70CC8" w:rsidRPr="00E94FC1" w:rsidRDefault="00170CC8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170CC8" w:rsidRPr="00E94FC1" w:rsidRDefault="00170CC8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>
              <w:rPr>
                <w:rFonts w:ascii="PT Astra Serif" w:hAnsi="PT Astra Serif"/>
                <w:sz w:val="28"/>
                <w:szCs w:val="28"/>
              </w:rPr>
              <w:t>_______</w:t>
            </w:r>
          </w:p>
        </w:tc>
      </w:tr>
    </w:tbl>
    <w:p w:rsidR="001C32A8" w:rsidRDefault="001C32A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P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Pr="00170CC8" w:rsidRDefault="00170CC8" w:rsidP="00170CC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ПОЛОЖЕНИЕ</w:t>
      </w:r>
    </w:p>
    <w:p w:rsidR="00170CC8" w:rsidRDefault="00170CC8" w:rsidP="00170CC8">
      <w:pPr>
        <w:tabs>
          <w:tab w:val="left" w:leader="underscore" w:pos="9462"/>
        </w:tabs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</w:t>
      </w: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ЩЕКИНСКИЙ РАЙОН</w:t>
      </w:r>
    </w:p>
    <w:p w:rsidR="00170CC8" w:rsidRPr="00170CC8" w:rsidRDefault="00170CC8" w:rsidP="00170CC8">
      <w:pPr>
        <w:tabs>
          <w:tab w:val="left" w:leader="underscore" w:pos="9462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70CC8" w:rsidRPr="00D07C59" w:rsidRDefault="00170CC8" w:rsidP="00170CC8">
      <w:pPr>
        <w:keepNext/>
        <w:keepLines/>
        <w:widowControl w:val="0"/>
        <w:tabs>
          <w:tab w:val="left" w:pos="4409"/>
        </w:tabs>
        <w:suppressAutoHyphens w:val="0"/>
        <w:spacing w:after="189" w:line="280" w:lineRule="exact"/>
        <w:ind w:left="4100"/>
        <w:jc w:val="both"/>
        <w:outlineLvl w:val="0"/>
        <w:rPr>
          <w:rFonts w:ascii="PT Astra Serif" w:hAnsi="PT Astra Serif"/>
          <w:b/>
          <w:sz w:val="28"/>
          <w:szCs w:val="28"/>
        </w:rPr>
      </w:pPr>
      <w:bookmarkStart w:id="0" w:name="bookmark1"/>
      <w:r w:rsidRPr="00D07C59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1. </w:t>
      </w:r>
      <w:r w:rsidRPr="00D07C59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170CC8" w:rsidRPr="00170CC8" w:rsidRDefault="00170CC8" w:rsidP="00170CC8">
      <w:pPr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1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.1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территории муниципального образования Щекинский район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» (далее - Положение), разработано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Федеральными законами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, и определяет условия</w:t>
      </w:r>
      <w:proofErr w:type="gramEnd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 порядок поддержки (материального стимулирования) за счет средств бюджета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Щекинский район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граждан, входящих в состав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территории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Щекинский район.</w:t>
      </w:r>
    </w:p>
    <w:p w:rsidR="00170CC8" w:rsidRPr="00170CC8" w:rsidRDefault="00170CC8" w:rsidP="00170CC8">
      <w:pPr>
        <w:widowControl w:val="0"/>
        <w:tabs>
          <w:tab w:val="left" w:pos="110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1.2. 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Положение разработано в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Щекинский район.</w:t>
      </w:r>
    </w:p>
    <w:p w:rsidR="00170CC8" w:rsidRPr="00170CC8" w:rsidRDefault="00170CC8" w:rsidP="00170CC8">
      <w:pPr>
        <w:spacing w:line="326" w:lineRule="exact"/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Основными целями поддержки граждан и их объединений являются:</w:t>
      </w:r>
    </w:p>
    <w:p w:rsidR="00170CC8" w:rsidRPr="00170CC8" w:rsidRDefault="00170CC8" w:rsidP="00170CC8">
      <w:pPr>
        <w:tabs>
          <w:tab w:val="left" w:pos="1137"/>
        </w:tabs>
        <w:spacing w:line="326" w:lineRule="exact"/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а)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повышение престижности добровольного участия граждан в охране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общественного порядка на территории муниципального образования</w:t>
      </w:r>
      <w:r>
        <w:rPr>
          <w:rStyle w:val="24"/>
          <w:rFonts w:ascii="PT Astra Serif" w:hAnsi="PT Astra Serif"/>
        </w:rPr>
        <w:t xml:space="preserve"> </w:t>
      </w:r>
      <w:r w:rsidRPr="00170CC8">
        <w:rPr>
          <w:rStyle w:val="24"/>
          <w:rFonts w:ascii="PT Astra Serif" w:hAnsi="PT Astra Serif"/>
        </w:rPr>
        <w:t>муниципального образования Щекинский район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170CC8" w:rsidRPr="00170CC8" w:rsidRDefault="00170CC8" w:rsidP="00170CC8">
      <w:pPr>
        <w:tabs>
          <w:tab w:val="left" w:pos="1156"/>
        </w:tabs>
        <w:spacing w:line="326" w:lineRule="exact"/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б)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укрепление общественной безопасности и правопорядка в муниципальном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образовани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Щекинский район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повышение роли народных дружин и общественных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объединений в обеспечении охраны общественного порядка.</w:t>
      </w:r>
    </w:p>
    <w:p w:rsidR="00170CC8" w:rsidRPr="00170CC8" w:rsidRDefault="00170CC8" w:rsidP="00D07C59">
      <w:pPr>
        <w:widowControl w:val="0"/>
        <w:tabs>
          <w:tab w:val="left" w:pos="110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1.3. П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оддержка граждан, участвующих в охране общественного порядка в составе народных дружин или общественных организаций правоохранительной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направленности, осуществляется в форме материального стимулирования на условиях и в порядке, определенных настоящим Положением.</w:t>
      </w:r>
    </w:p>
    <w:p w:rsidR="00170CC8" w:rsidRPr="00170CC8" w:rsidRDefault="00D07C59" w:rsidP="00D07C59">
      <w:pPr>
        <w:widowControl w:val="0"/>
        <w:tabs>
          <w:tab w:val="left" w:pos="1063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1.4. 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расходным обязательством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Щекинский район.</w:t>
      </w:r>
    </w:p>
    <w:p w:rsidR="00D07C59" w:rsidRDefault="00D07C59" w:rsidP="00D07C59">
      <w:pPr>
        <w:widowControl w:val="0"/>
        <w:tabs>
          <w:tab w:val="left" w:pos="1063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1.5. </w:t>
      </w:r>
      <w:proofErr w:type="gramStart"/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за счет средств бюджета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Щекинский район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пределах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ассигнований, предусмотренных на денежное поощрение</w:t>
      </w:r>
      <w:r w:rsidR="001252D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в рамках муниципальной программы муниципального образования Щекинский район </w:t>
      </w:r>
      <w:r w:rsidR="001252D4" w:rsidRPr="001252D4">
        <w:rPr>
          <w:rFonts w:ascii="PT Astra Serif" w:hAnsi="PT Astra Serif"/>
          <w:color w:val="000000"/>
          <w:sz w:val="28"/>
          <w:szCs w:val="28"/>
          <w:lang w:eastAsia="ru-RU" w:bidi="ru-RU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  <w:r w:rsidR="001252D4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proofErr w:type="gramEnd"/>
    </w:p>
    <w:p w:rsidR="00D07C59" w:rsidRDefault="00D07C59" w:rsidP="00170CC8">
      <w:pPr>
        <w:pStyle w:val="33"/>
        <w:shd w:val="clear" w:color="auto" w:fill="auto"/>
        <w:spacing w:before="0" w:after="300" w:line="322" w:lineRule="exact"/>
        <w:ind w:left="240" w:firstLine="720"/>
        <w:jc w:val="both"/>
        <w:rPr>
          <w:rFonts w:ascii="PT Astra Serif" w:hAnsi="PT Astra Serif"/>
          <w:color w:val="000000"/>
          <w:lang w:bidi="ru-RU"/>
        </w:rPr>
      </w:pPr>
    </w:p>
    <w:p w:rsidR="00170CC8" w:rsidRPr="00170CC8" w:rsidRDefault="00D07C59" w:rsidP="00170CC8">
      <w:pPr>
        <w:pStyle w:val="33"/>
        <w:shd w:val="clear" w:color="auto" w:fill="auto"/>
        <w:spacing w:before="0" w:after="300" w:line="322" w:lineRule="exact"/>
        <w:ind w:left="240"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>2</w:t>
      </w:r>
      <w:r w:rsidR="00170CC8" w:rsidRPr="00170CC8">
        <w:rPr>
          <w:rFonts w:ascii="PT Astra Serif" w:hAnsi="PT Astra Serif"/>
          <w:color w:val="000000"/>
          <w:lang w:bidi="ru-RU"/>
        </w:rPr>
        <w:t>.</w:t>
      </w:r>
      <w:r>
        <w:rPr>
          <w:rFonts w:ascii="PT Astra Serif" w:hAnsi="PT Astra Serif"/>
          <w:color w:val="000000"/>
          <w:lang w:bidi="ru-RU"/>
        </w:rPr>
        <w:t> </w:t>
      </w:r>
      <w:r w:rsidR="00170CC8" w:rsidRPr="00170CC8">
        <w:rPr>
          <w:rFonts w:ascii="PT Astra Serif" w:hAnsi="PT Astra Serif"/>
          <w:color w:val="000000"/>
          <w:lang w:bidi="ru-RU"/>
        </w:rPr>
        <w:t>Условия и порядок осуществления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D07C59" w:rsidRDefault="00D07C59" w:rsidP="00FC6FB4">
      <w:pPr>
        <w:widowControl w:val="0"/>
        <w:tabs>
          <w:tab w:val="left" w:pos="1063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34442A">
        <w:rPr>
          <w:rFonts w:ascii="PT Astra Serif" w:hAnsi="PT Astra Serif"/>
          <w:color w:val="000000"/>
          <w:sz w:val="28"/>
          <w:szCs w:val="28"/>
          <w:lang w:eastAsia="ru-RU" w:bidi="ru-RU"/>
        </w:rPr>
        <w:t>2.1. </w:t>
      </w:r>
      <w:r w:rsidR="00170CC8" w:rsidRPr="0034442A">
        <w:rPr>
          <w:rFonts w:ascii="PT Astra Serif" w:hAnsi="PT Astra Serif"/>
          <w:color w:val="000000"/>
          <w:sz w:val="28"/>
          <w:szCs w:val="28"/>
          <w:lang w:eastAsia="ru-RU" w:bidi="ru-RU"/>
        </w:rPr>
        <w:t>Денежная выплата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ежемесячно</w:t>
      </w:r>
      <w:r w:rsidRPr="0034442A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170CC8" w:rsidRPr="00170CC8" w:rsidRDefault="00D07C59" w:rsidP="00FC6FB4">
      <w:pPr>
        <w:widowControl w:val="0"/>
        <w:tabs>
          <w:tab w:val="left" w:pos="1063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2.2. 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Размер денежной выплаты устанавливается за фактически отработанное время согласно графику выхода на дежурство граждан, участвующих в охране общественного порядка в составе народных дружин или общественных организаций правоохранительной направленности, из расчета 150 рублей за 1 час дежурства.</w:t>
      </w:r>
    </w:p>
    <w:p w:rsidR="00170CC8" w:rsidRPr="00170CC8" w:rsidRDefault="00D07C59" w:rsidP="00FC6FB4">
      <w:pPr>
        <w:widowControl w:val="0"/>
        <w:tabs>
          <w:tab w:val="left" w:pos="1097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2.3. </w:t>
      </w:r>
      <w:proofErr w:type="gramStart"/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Для обеспечения денежной выплаты гражданам, участвующим в охране</w:t>
      </w:r>
      <w:r w:rsidR="00FC6FB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бщественного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порядка</w:t>
      </w:r>
      <w:r w:rsidR="00FC6FB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составе народных дружин или 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организаций правоохранительной направленности, командир народной дружины или общественной организации правоохранительной направленности обязан в срок до 3 числа месяца, следующего за отчетным, направлять на имя главы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администрации Щекинского района</w:t>
      </w:r>
      <w:r w:rsidR="00170CC8" w:rsidRPr="00170CC8">
        <w:rPr>
          <w:rStyle w:val="24"/>
          <w:rFonts w:ascii="PT Astra Serif" w:hAnsi="PT Astra Serif"/>
        </w:rPr>
        <w:t xml:space="preserve"> 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рапорт о денежной выплате,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согласованный с руководителем территориального органа МВД России на районном уровне или иного</w:t>
      </w:r>
      <w:proofErr w:type="gramEnd"/>
      <w:r w:rsidR="00170CC8"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правоохранительного органа, по инициативе которого осуществлялось привлечение граждан к охране общественного порядка (далее - Рапорт) (приложение к Положению).</w:t>
      </w:r>
    </w:p>
    <w:p w:rsidR="00170CC8" w:rsidRPr="00170CC8" w:rsidRDefault="00170CC8" w:rsidP="00D07C59">
      <w:pPr>
        <w:tabs>
          <w:tab w:val="left" w:pos="2172"/>
          <w:tab w:val="left" w:pos="3233"/>
          <w:tab w:val="left" w:pos="3660"/>
          <w:tab w:val="left" w:pos="4865"/>
          <w:tab w:val="left" w:pos="6281"/>
          <w:tab w:val="left" w:pos="7453"/>
          <w:tab w:val="left" w:pos="819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К Рапорту прилагается Список граждан, участвовавших в охране общественного</w:t>
      </w:r>
      <w:r w:rsidR="00D07C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порядка</w:t>
      </w:r>
      <w:r w:rsidR="00D07C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r w:rsidR="00D07C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составе</w:t>
      </w:r>
      <w:r w:rsidR="00D07C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народных</w:t>
      </w:r>
      <w:r w:rsidR="00D07C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дружин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или</w:t>
      </w:r>
      <w:r w:rsidR="00D07C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общественных</w:t>
      </w:r>
      <w:r w:rsidR="00D07C5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организаций правоохранительной направленности, имеющих право на получение денежной выплаты (приложение к Рапорту).</w:t>
      </w:r>
    </w:p>
    <w:p w:rsidR="00170CC8" w:rsidRPr="00170CC8" w:rsidRDefault="00170CC8" w:rsidP="00D07C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</w:t>
      </w:r>
      <w:r w:rsidR="00FC6FB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направленности, имеющих право на получение денежной выплаты, должны содержаться следующие данные: фамилия, имя, отчество;</w:t>
      </w:r>
    </w:p>
    <w:p w:rsidR="00170CC8" w:rsidRPr="00170CC8" w:rsidRDefault="00170CC8" w:rsidP="00D07C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номер и дата выдачи удостоверения народного дружинника установленного</w:t>
      </w:r>
      <w:r w:rsidR="00FC6FB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образца;</w:t>
      </w:r>
    </w:p>
    <w:p w:rsidR="00170CC8" w:rsidRPr="00170CC8" w:rsidRDefault="00170CC8" w:rsidP="00D07C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номер телефона;</w:t>
      </w:r>
    </w:p>
    <w:p w:rsidR="00170CC8" w:rsidRPr="00170CC8" w:rsidRDefault="00170CC8" w:rsidP="00D07C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количество выходов на дежурство с указанием даты; продолжительность каждого выхода на дежурство в часах; общее количество часов дежурства за отчетный месяц;</w:t>
      </w:r>
    </w:p>
    <w:p w:rsidR="00170CC8" w:rsidRPr="00170CC8" w:rsidRDefault="00170CC8" w:rsidP="00D07C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сумма денежной выплаты.</w:t>
      </w:r>
    </w:p>
    <w:p w:rsidR="00170CC8" w:rsidRPr="00170CC8" w:rsidRDefault="00170CC8" w:rsidP="00D07C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Одновременно с Рапортом представляются следующие документы на поощряемых граждан, в случае, если такие документы ранее не представлялись: копия паспорта;</w:t>
      </w:r>
    </w:p>
    <w:p w:rsidR="00170CC8" w:rsidRPr="00D1572C" w:rsidRDefault="00170CC8" w:rsidP="00D07C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реквизиты лицевого счета, открытого гражданином в российской кредитной 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организации;</w:t>
      </w:r>
    </w:p>
    <w:p w:rsidR="00170CC8" w:rsidRPr="00D1572C" w:rsidRDefault="00170CC8" w:rsidP="00D07C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копия СНИЛС;</w:t>
      </w:r>
    </w:p>
    <w:p w:rsidR="00FC6FB4" w:rsidRPr="00D1572C" w:rsidRDefault="00170CC8" w:rsidP="00D07C59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копия свидетельства </w:t>
      </w:r>
      <w:proofErr w:type="gramStart"/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РФ (ИНН); </w:t>
      </w:r>
    </w:p>
    <w:p w:rsidR="00170CC8" w:rsidRPr="00D1572C" w:rsidRDefault="00170CC8" w:rsidP="00D07C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согласие на обработку персональных данных.</w:t>
      </w:r>
    </w:p>
    <w:p w:rsidR="00170CC8" w:rsidRPr="00D1572C" w:rsidRDefault="00FC6FB4" w:rsidP="00FC6FB4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2.4. </w:t>
      </w:r>
      <w:r w:rsidR="00170CC8"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Командир народной дружины или общественной организации правоохранительной направленности несет ответственность за достоверность и полноту сведений, изложенных в Рапорте и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выплаты.</w:t>
      </w:r>
    </w:p>
    <w:p w:rsidR="00FC6FB4" w:rsidRPr="00D1572C" w:rsidRDefault="00FC6FB4" w:rsidP="00FC6FB4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2.5. Глава администрации Щекинского района в течение 5 рабочих дней рассматривает Рапорт и принимает решение о денежной выплате гражданам, </w:t>
      </w:r>
      <w:r w:rsidR="00D1572C" w:rsidRPr="00D1572C">
        <w:rPr>
          <w:rStyle w:val="2Exact"/>
          <w:rFonts w:ascii="PT Astra Serif" w:hAnsi="PT Astra Serif"/>
        </w:rPr>
        <w:t>участвующим в охране общественного порядка в составе народных дружин или общественных организаций правоохранительной направленности</w:t>
      </w:r>
      <w:r w:rsidR="00D1572C">
        <w:rPr>
          <w:rStyle w:val="2Exact"/>
          <w:rFonts w:ascii="PT Astra Serif" w:hAnsi="PT Astra Serif"/>
        </w:rPr>
        <w:t>.</w:t>
      </w:r>
    </w:p>
    <w:p w:rsidR="00FC6FB4" w:rsidRDefault="00D1572C" w:rsidP="00FC6FB4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2.6. Причиной 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отказа в выплате является представление неполного пакета документов, указанных в пункте </w:t>
      </w:r>
      <w:r w:rsidR="0034442A">
        <w:rPr>
          <w:rFonts w:ascii="PT Astra Serif" w:hAnsi="PT Astra Serif"/>
          <w:color w:val="000000"/>
          <w:sz w:val="28"/>
          <w:szCs w:val="28"/>
          <w:lang w:eastAsia="ru-RU" w:bidi="ru-RU"/>
        </w:rPr>
        <w:t>2.3.</w:t>
      </w:r>
      <w:bookmarkStart w:id="1" w:name="_GoBack"/>
      <w:bookmarkEnd w:id="1"/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настоящего Положения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D1572C" w:rsidRDefault="00D1572C" w:rsidP="00FC6FB4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2.7. 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Перечисление денежной выплаты на расчетный счет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в течение </w:t>
      </w:r>
      <w:r w:rsidR="001252D4">
        <w:rPr>
          <w:rFonts w:ascii="PT Astra Serif" w:hAnsi="PT Astra Serif"/>
          <w:color w:val="000000"/>
          <w:sz w:val="28"/>
          <w:szCs w:val="28"/>
          <w:lang w:eastAsia="ru-RU" w:bidi="ru-RU"/>
        </w:rPr>
        <w:t>10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-</w:t>
      </w:r>
      <w:r w:rsidR="001252D4">
        <w:rPr>
          <w:rFonts w:ascii="PT Astra Serif" w:hAnsi="PT Astra Serif"/>
          <w:color w:val="000000"/>
          <w:sz w:val="28"/>
          <w:szCs w:val="28"/>
          <w:lang w:eastAsia="ru-RU" w:bidi="ru-RU"/>
        </w:rPr>
        <w:t>ти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календарных дней со дня поступления средств на лицевой счет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Щекинский район.</w:t>
      </w:r>
    </w:p>
    <w:p w:rsidR="00AF3255" w:rsidRDefault="00AF3255" w:rsidP="00FC6FB4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  <w:sectPr w:rsidR="00AF3255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212" w:right="480" w:bottom="1212" w:left="1288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2"/>
      </w:tblGrid>
      <w:tr w:rsidR="00AF3255" w:rsidRPr="00E94FC1" w:rsidTr="00B7695D">
        <w:trPr>
          <w:trHeight w:val="685"/>
        </w:trPr>
        <w:tc>
          <w:tcPr>
            <w:tcW w:w="4142" w:type="dxa"/>
            <w:shd w:val="clear" w:color="auto" w:fill="auto"/>
          </w:tcPr>
          <w:p w:rsidR="00AF3255" w:rsidRPr="00E94FC1" w:rsidRDefault="00AF3255" w:rsidP="00B769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B7695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6382A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A6382A" w:rsidRPr="00A6382A">
              <w:rPr>
                <w:rFonts w:ascii="PT Astra Serif" w:hAnsi="PT Astra Serif"/>
                <w:sz w:val="28"/>
                <w:szCs w:val="28"/>
              </w:rPr>
              <w:t>Положени</w:t>
            </w:r>
            <w:r w:rsidR="00A6382A">
              <w:rPr>
                <w:rFonts w:ascii="PT Astra Serif" w:hAnsi="PT Astra Serif"/>
                <w:sz w:val="28"/>
                <w:szCs w:val="28"/>
              </w:rPr>
              <w:t>ю</w:t>
            </w:r>
            <w:r w:rsidR="00A6382A" w:rsidRPr="00A6382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F3255" w:rsidRDefault="00AF3255" w:rsidP="00AF3255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AF3255" w:rsidRDefault="00AF3255" w:rsidP="00AF3255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AF3255" w:rsidRDefault="00AF3255" w:rsidP="00AF3255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A6382A" w:rsidRPr="009A5CF6" w:rsidRDefault="009A5CF6" w:rsidP="00AF3255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9A5CF6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Главе администрации Щекинского района</w:t>
      </w:r>
    </w:p>
    <w:p w:rsidR="009A5CF6" w:rsidRDefault="009A5CF6" w:rsidP="00AF3255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170CC8" w:rsidRPr="00AF3255" w:rsidRDefault="00170CC8" w:rsidP="00AF3255">
      <w:pPr>
        <w:jc w:val="center"/>
        <w:rPr>
          <w:rFonts w:ascii="PT Astra Serif" w:hAnsi="PT Astra Serif"/>
          <w:b/>
          <w:sz w:val="28"/>
          <w:szCs w:val="28"/>
        </w:rPr>
      </w:pPr>
      <w:r w:rsidRPr="00AF3255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РАПОРТ</w:t>
      </w:r>
    </w:p>
    <w:p w:rsidR="00170CC8" w:rsidRDefault="00170CC8" w:rsidP="00A6382A">
      <w:pPr>
        <w:ind w:left="220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AF3255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о денежной выплате гражданам, участвующим в охране общественного порядка в составе народных дружин или общественных организаций правоохранительной</w:t>
      </w:r>
      <w:r w:rsidR="00A6382A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</w:t>
      </w:r>
      <w:r w:rsidRPr="00AF3255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направленности</w:t>
      </w:r>
    </w:p>
    <w:p w:rsidR="00A6382A" w:rsidRPr="00AF3255" w:rsidRDefault="00A6382A" w:rsidP="00A6382A">
      <w:pPr>
        <w:ind w:left="220"/>
        <w:jc w:val="center"/>
        <w:rPr>
          <w:rFonts w:ascii="PT Astra Serif" w:hAnsi="PT Astra Serif"/>
          <w:b/>
          <w:sz w:val="28"/>
          <w:szCs w:val="28"/>
        </w:rPr>
      </w:pPr>
    </w:p>
    <w:p w:rsidR="00170CC8" w:rsidRPr="00170CC8" w:rsidRDefault="00170CC8" w:rsidP="00A6382A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</w:t>
      </w:r>
      <w:r w:rsid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Щекинский район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», прошу Вас произвести денежную выплату</w:t>
      </w:r>
      <w:r w:rsid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гражданам в количестве </w:t>
      </w:r>
      <w:r w:rsidRPr="00170CC8">
        <w:rPr>
          <w:rStyle w:val="24"/>
          <w:rFonts w:ascii="PT Astra Serif" w:hAnsi="PT Astra Serif"/>
        </w:rPr>
        <w:tab/>
      </w:r>
      <w:r w:rsidR="00A6382A">
        <w:rPr>
          <w:rStyle w:val="24"/>
          <w:rFonts w:ascii="PT Astra Serif" w:hAnsi="PT Astra Serif"/>
        </w:rPr>
        <w:t>_____</w:t>
      </w:r>
      <w:r w:rsidRPr="00170CC8">
        <w:rPr>
          <w:rStyle w:val="24"/>
          <w:rFonts w:ascii="PT Astra Serif" w:hAnsi="PT Astra Serif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человек, участвовавшим в охране общественного</w:t>
      </w:r>
      <w:r w:rsid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порядка в составе народных дружин или общественных организаций</w:t>
      </w:r>
      <w:r w:rsid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правоохранительной направленности, на общую сумму</w:t>
      </w:r>
      <w:r w:rsid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________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рублей за счет</w:t>
      </w:r>
      <w:proofErr w:type="gramEnd"/>
      <w:r w:rsid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ассигнований, предусмотренных на денежную выплату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170CC8" w:rsidRPr="00170CC8" w:rsidRDefault="00170CC8" w:rsidP="00A638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Приложение:</w:t>
      </w:r>
    </w:p>
    <w:p w:rsidR="00170CC8" w:rsidRPr="00A6382A" w:rsidRDefault="00170CC8" w:rsidP="00A6382A">
      <w:pPr>
        <w:widowControl w:val="0"/>
        <w:numPr>
          <w:ilvl w:val="0"/>
          <w:numId w:val="5"/>
        </w:numPr>
        <w:tabs>
          <w:tab w:val="left" w:pos="1458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Список граждан, участвующих в охране общественного порядка и</w:t>
      </w:r>
      <w:r w:rsidR="00A6382A"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</w:t>
      </w:r>
      <w:r w:rsid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_____ </w:t>
      </w: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листах.</w:t>
      </w:r>
    </w:p>
    <w:p w:rsidR="00170CC8" w:rsidRDefault="00170CC8" w:rsidP="00A6382A">
      <w:pPr>
        <w:widowControl w:val="0"/>
        <w:numPr>
          <w:ilvl w:val="0"/>
          <w:numId w:val="5"/>
        </w:numPr>
        <w:tabs>
          <w:tab w:val="left" w:pos="1458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Документы для обеспечения денежной выплаты гражданам,</w:t>
      </w:r>
      <w:r w:rsidR="00A6382A"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участвующим в охране общественного порядка и входящим в состав народных дружин или общественных организаций правоохранительной направленности на</w:t>
      </w:r>
      <w:r w:rsid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______ </w:t>
      </w: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листах.</w:t>
      </w:r>
    </w:p>
    <w:p w:rsidR="00A6382A" w:rsidRDefault="00A6382A" w:rsidP="00A6382A">
      <w:pPr>
        <w:widowControl w:val="0"/>
        <w:tabs>
          <w:tab w:val="left" w:pos="1458"/>
        </w:tabs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2645"/>
        <w:gridCol w:w="3195"/>
      </w:tblGrid>
      <w:tr w:rsidR="00A6382A" w:rsidRPr="00A6382A" w:rsidTr="009A5CF6">
        <w:trPr>
          <w:trHeight w:val="229"/>
        </w:trPr>
        <w:tc>
          <w:tcPr>
            <w:tcW w:w="2178" w:type="pct"/>
          </w:tcPr>
          <w:p w:rsidR="009A5CF6" w:rsidRDefault="00A6382A" w:rsidP="00A6382A">
            <w:pPr>
              <w:pStyle w:val="afb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Командир </w:t>
            </w:r>
          </w:p>
          <w:p w:rsidR="00A6382A" w:rsidRPr="000D05A0" w:rsidRDefault="00A6382A" w:rsidP="00A6382A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народной дружины или общественной организации правоохранительной направленности</w:t>
            </w:r>
          </w:p>
        </w:tc>
        <w:tc>
          <w:tcPr>
            <w:tcW w:w="1278" w:type="pct"/>
            <w:vAlign w:val="center"/>
          </w:tcPr>
          <w:p w:rsidR="00A6382A" w:rsidRDefault="00A6382A" w:rsidP="00A6382A">
            <w:pPr>
              <w:jc w:val="center"/>
              <w:rPr>
                <w:rFonts w:ascii="PT Astra Serif" w:hAnsi="PT Astra Serif"/>
              </w:rPr>
            </w:pPr>
          </w:p>
          <w:p w:rsidR="00A6382A" w:rsidRPr="00276E92" w:rsidRDefault="00A6382A" w:rsidP="00A638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</w:t>
            </w:r>
          </w:p>
        </w:tc>
        <w:tc>
          <w:tcPr>
            <w:tcW w:w="1544" w:type="pct"/>
            <w:vAlign w:val="center"/>
          </w:tcPr>
          <w:p w:rsidR="00A6382A" w:rsidRDefault="00A6382A" w:rsidP="00A6382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6382A" w:rsidRDefault="00A6382A" w:rsidP="00A6382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9A5CF6" w:rsidRDefault="009A5CF6">
            <w:r>
              <w:rPr>
                <w:rFonts w:ascii="PT Astra Serif" w:hAnsi="PT Astra Serif"/>
              </w:rPr>
              <w:t>________________________</w:t>
            </w:r>
          </w:p>
          <w:p w:rsidR="00A6382A" w:rsidRPr="00A6382A" w:rsidRDefault="00A6382A" w:rsidP="00A638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(Ф.И.О.)</w:t>
            </w:r>
          </w:p>
        </w:tc>
      </w:tr>
      <w:tr w:rsidR="00A6382A" w:rsidRPr="00276E92" w:rsidTr="009A5CF6">
        <w:trPr>
          <w:trHeight w:val="229"/>
        </w:trPr>
        <w:tc>
          <w:tcPr>
            <w:tcW w:w="2178" w:type="pct"/>
          </w:tcPr>
          <w:p w:rsidR="00A6382A" w:rsidRDefault="00A6382A" w:rsidP="00A714A6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A6382A" w:rsidRPr="00276E92" w:rsidRDefault="00A6382A" w:rsidP="00A714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6382A" w:rsidRDefault="00A6382A" w:rsidP="00A714A6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A5CF6" w:rsidRPr="00276E92" w:rsidTr="009A5CF6">
        <w:trPr>
          <w:trHeight w:val="229"/>
        </w:trPr>
        <w:tc>
          <w:tcPr>
            <w:tcW w:w="2178" w:type="pct"/>
            <w:vAlign w:val="center"/>
          </w:tcPr>
          <w:p w:rsidR="009A5CF6" w:rsidRDefault="009A5CF6" w:rsidP="009A5CF6">
            <w:pPr>
              <w:pStyle w:val="afb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1278" w:type="pct"/>
            <w:vAlign w:val="center"/>
          </w:tcPr>
          <w:p w:rsidR="009A5CF6" w:rsidRDefault="009A5CF6" w:rsidP="00A714A6">
            <w:pPr>
              <w:jc w:val="center"/>
              <w:rPr>
                <w:rFonts w:ascii="PT Astra Serif" w:hAnsi="PT Astra Serif"/>
              </w:rPr>
            </w:pPr>
          </w:p>
          <w:p w:rsidR="009A5CF6" w:rsidRPr="00276E92" w:rsidRDefault="009A5CF6" w:rsidP="00A714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</w:t>
            </w:r>
          </w:p>
        </w:tc>
        <w:tc>
          <w:tcPr>
            <w:tcW w:w="1544" w:type="pct"/>
            <w:vAlign w:val="center"/>
          </w:tcPr>
          <w:p w:rsidR="009A5CF6" w:rsidRDefault="009A5CF6" w:rsidP="00A714A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9A5CF6" w:rsidRDefault="009A5CF6" w:rsidP="00A714A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9A5CF6" w:rsidRDefault="009A5CF6" w:rsidP="00A714A6">
            <w:r>
              <w:rPr>
                <w:rFonts w:ascii="PT Astra Serif" w:hAnsi="PT Astra Serif"/>
              </w:rPr>
              <w:t>________________________</w:t>
            </w:r>
          </w:p>
          <w:p w:rsidR="009A5CF6" w:rsidRPr="00A6382A" w:rsidRDefault="009A5CF6" w:rsidP="00A714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(Ф.И.О.)</w:t>
            </w:r>
          </w:p>
        </w:tc>
      </w:tr>
    </w:tbl>
    <w:p w:rsidR="00A6382A" w:rsidRDefault="00A6382A" w:rsidP="00A6382A">
      <w:pPr>
        <w:widowControl w:val="0"/>
        <w:tabs>
          <w:tab w:val="left" w:pos="1458"/>
        </w:tabs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9A5CF6" w:rsidRDefault="009A5CF6" w:rsidP="00A6382A">
      <w:pPr>
        <w:widowControl w:val="0"/>
        <w:tabs>
          <w:tab w:val="left" w:pos="1458"/>
        </w:tabs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  <w:sectPr w:rsidR="009A5CF6" w:rsidSect="00AF3255">
          <w:pgSz w:w="11900" w:h="16840"/>
          <w:pgMar w:top="1213" w:right="482" w:bottom="1213" w:left="1287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2"/>
      </w:tblGrid>
      <w:tr w:rsidR="00B7695D" w:rsidRPr="00E94FC1" w:rsidTr="00A714A6">
        <w:trPr>
          <w:trHeight w:val="685"/>
        </w:trPr>
        <w:tc>
          <w:tcPr>
            <w:tcW w:w="4142" w:type="dxa"/>
            <w:shd w:val="clear" w:color="auto" w:fill="auto"/>
          </w:tcPr>
          <w:p w:rsidR="00B7695D" w:rsidRPr="00E94FC1" w:rsidRDefault="00B7695D" w:rsidP="00B769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 </w:t>
            </w:r>
            <w:r>
              <w:rPr>
                <w:rFonts w:ascii="PT Astra Serif" w:hAnsi="PT Astra Serif"/>
                <w:sz w:val="28"/>
                <w:szCs w:val="28"/>
              </w:rPr>
              <w:t>Рапорту</w:t>
            </w:r>
          </w:p>
        </w:tc>
      </w:tr>
    </w:tbl>
    <w:p w:rsidR="009A5CF6" w:rsidRPr="009A5CF6" w:rsidRDefault="009A5CF6" w:rsidP="00B7695D">
      <w:pPr>
        <w:pStyle w:val="61"/>
        <w:shd w:val="clear" w:color="auto" w:fill="auto"/>
        <w:spacing w:after="21" w:line="200" w:lineRule="exact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9A5CF6" w:rsidRPr="009A5CF6" w:rsidRDefault="009A5CF6" w:rsidP="00170CC8">
      <w:pPr>
        <w:pStyle w:val="61"/>
        <w:shd w:val="clear" w:color="auto" w:fill="auto"/>
        <w:spacing w:after="21" w:line="200" w:lineRule="exact"/>
        <w:ind w:left="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9A5CF6" w:rsidRPr="009A5CF6" w:rsidRDefault="009A5CF6" w:rsidP="00170CC8">
      <w:pPr>
        <w:pStyle w:val="61"/>
        <w:shd w:val="clear" w:color="auto" w:fill="auto"/>
        <w:spacing w:after="21" w:line="200" w:lineRule="exact"/>
        <w:ind w:left="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9A5CF6" w:rsidRDefault="009A5CF6" w:rsidP="00B7695D">
      <w:pPr>
        <w:pStyle w:val="6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70CC8" w:rsidRPr="00B7695D" w:rsidRDefault="00170CC8" w:rsidP="00B7695D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</w:t>
      </w:r>
      <w:r w:rsidR="00B7695D"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  <w:r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>направленности, имеющих право на получение материального поощрения в период</w:t>
      </w:r>
      <w:r w:rsidR="00B7695D"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  <w:r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>с</w:t>
      </w:r>
      <w:r w:rsidR="00B7695D"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______</w:t>
      </w:r>
      <w:r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>20</w:t>
      </w:r>
      <w:r w:rsidR="00B7695D"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>____</w:t>
      </w:r>
      <w:r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г. </w:t>
      </w:r>
      <w:r w:rsidR="00B7695D"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>п</w:t>
      </w:r>
      <w:r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>о</w:t>
      </w:r>
      <w:r w:rsidR="00B7695D"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_______</w:t>
      </w:r>
      <w:r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20</w:t>
      </w:r>
      <w:r w:rsidR="00B7695D"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_____</w:t>
      </w:r>
      <w:r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г.</w:t>
      </w:r>
    </w:p>
    <w:p w:rsidR="00DF5154" w:rsidRDefault="00DF5154" w:rsidP="00DF5154">
      <w:pPr>
        <w:pStyle w:val="ab"/>
        <w:jc w:val="center"/>
        <w:rPr>
          <w:sz w:val="21"/>
          <w:szCs w:val="21"/>
        </w:rPr>
      </w:pPr>
    </w:p>
    <w:tbl>
      <w:tblPr>
        <w:tblW w:w="15603" w:type="dxa"/>
        <w:tblInd w:w="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2925"/>
        <w:gridCol w:w="1300"/>
        <w:gridCol w:w="912"/>
        <w:gridCol w:w="1763"/>
        <w:gridCol w:w="612"/>
        <w:gridCol w:w="1025"/>
        <w:gridCol w:w="1013"/>
        <w:gridCol w:w="1137"/>
        <w:gridCol w:w="1138"/>
        <w:gridCol w:w="1650"/>
        <w:gridCol w:w="1815"/>
      </w:tblGrid>
      <w:tr w:rsidR="00DF5154" w:rsidTr="00A714A6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" w:name="P003F0001"/>
            <w:bookmarkEnd w:id="2"/>
            <w:r>
              <w:rPr>
                <w:rFonts w:ascii="PT Astra Serif" w:hAnsi="PT Astra Serif"/>
                <w:sz w:val="20"/>
                <w:szCs w:val="20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" w:name="P003F0002"/>
            <w:bookmarkEnd w:id="3"/>
            <w:r>
              <w:rPr>
                <w:rFonts w:ascii="PT Astra Serif" w:hAnsi="PT Astra Serif"/>
                <w:sz w:val="20"/>
                <w:szCs w:val="20"/>
              </w:rPr>
              <w:t>Номер и дата выдачи удостоверения народного дружинника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4" w:name="P003F0003"/>
            <w:bookmarkEnd w:id="4"/>
            <w:r>
              <w:rPr>
                <w:rFonts w:ascii="PT Astra Serif" w:hAnsi="PT Astra Serif"/>
                <w:sz w:val="20"/>
                <w:szCs w:val="20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" w:name="P003F0005"/>
            <w:bookmarkEnd w:id="5"/>
            <w:r>
              <w:rPr>
                <w:rFonts w:ascii="PT Astra Serif" w:hAnsi="PT Astra Serif"/>
                <w:sz w:val="20"/>
                <w:szCs w:val="20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" w:name="P003F0006"/>
            <w:bookmarkEnd w:id="6"/>
            <w:r>
              <w:rPr>
                <w:rFonts w:ascii="PT Astra Serif" w:hAnsi="PT Astra Serif"/>
                <w:sz w:val="20"/>
                <w:szCs w:val="20"/>
              </w:rPr>
              <w:t>Сумма денежного поощрения (руб.)</w:t>
            </w:r>
          </w:p>
        </w:tc>
      </w:tr>
      <w:tr w:rsidR="00DF5154" w:rsidTr="00A714A6">
        <w:trPr>
          <w:trHeight w:val="699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" w:name="P003F0007"/>
            <w:bookmarkEnd w:id="7"/>
          </w:p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" w:name="P003F0013"/>
            <w:bookmarkEnd w:id="8"/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9" w:name="P003F0008"/>
            <w:bookmarkEnd w:id="9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0" w:name="P003F0009"/>
            <w:bookmarkEnd w:id="10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" w:name="P003F000A"/>
            <w:bookmarkEnd w:id="11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2" w:name="P003F000B"/>
            <w:bookmarkEnd w:id="12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3" w:name="P003F000C"/>
            <w:bookmarkEnd w:id="13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4" w:name="P003F000D"/>
            <w:bookmarkEnd w:id="14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5" w:name="P003F000E"/>
            <w:bookmarkEnd w:id="15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6" w:name="P003F001C"/>
            <w:bookmarkEnd w:id="16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7" w:name="P003F0012"/>
            <w:bookmarkEnd w:id="17"/>
          </w:p>
        </w:tc>
      </w:tr>
      <w:tr w:rsidR="00DF5154" w:rsidTr="00A714A6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8" w:name="P003F0014"/>
            <w:bookmarkEnd w:id="18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9" w:name="P003F0015"/>
            <w:bookmarkEnd w:id="19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0" w:name="P003F0016"/>
            <w:bookmarkEnd w:id="20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1" w:name="P003F001E"/>
            <w:bookmarkEnd w:id="21"/>
          </w:p>
        </w:tc>
      </w:tr>
      <w:tr w:rsidR="00DF5154" w:rsidTr="00A714A6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2" w:name="P003F001F"/>
            <w:bookmarkEnd w:id="22"/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3" w:name="P003F0020"/>
            <w:bookmarkEnd w:id="23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4" w:name="P003F0021"/>
            <w:bookmarkEnd w:id="24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5" w:name="P003F0022"/>
            <w:bookmarkEnd w:id="25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6" w:name="P003F0028"/>
            <w:bookmarkEnd w:id="26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7" w:name="P003F002A"/>
            <w:bookmarkEnd w:id="27"/>
          </w:p>
        </w:tc>
      </w:tr>
      <w:tr w:rsidR="00DF5154" w:rsidTr="00A714A6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8" w:name="P003F002C"/>
            <w:bookmarkEnd w:id="28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9" w:name="P003F002D"/>
            <w:bookmarkEnd w:id="29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0" w:name="P003F002E"/>
            <w:bookmarkEnd w:id="30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1" w:name="P003F0034"/>
            <w:bookmarkEnd w:id="31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2" w:name="P003F0036"/>
            <w:bookmarkEnd w:id="32"/>
          </w:p>
        </w:tc>
      </w:tr>
      <w:tr w:rsidR="00DF5154" w:rsidTr="00A714A6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3" w:name="P003F0037"/>
            <w:bookmarkEnd w:id="33"/>
          </w:p>
        </w:tc>
        <w:tc>
          <w:tcPr>
            <w:tcW w:w="11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4" w:name="P003F0038"/>
            <w:bookmarkEnd w:id="34"/>
            <w:r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5" w:name="P003F0039"/>
            <w:bookmarkEnd w:id="35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6" w:name="P003F003A"/>
            <w:bookmarkEnd w:id="36"/>
          </w:p>
        </w:tc>
      </w:tr>
      <w:tr w:rsidR="00DF5154" w:rsidTr="00A714A6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82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F5154" w:rsidTr="00A714A6">
        <w:tc>
          <w:tcPr>
            <w:tcW w:w="4538" w:type="dxa"/>
            <w:gridSpan w:val="3"/>
          </w:tcPr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  <w:bookmarkStart w:id="37" w:name="P00410000"/>
            <w:bookmarkEnd w:id="37"/>
          </w:p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Командир</w:t>
            </w:r>
            <w:bookmarkStart w:id="38" w:name="P00410001"/>
            <w:bookmarkEnd w:id="38"/>
            <w:r>
              <w:rPr>
                <w:rFonts w:ascii="PT Astra Serif" w:hAnsi="PT Astra Serif"/>
                <w:sz w:val="21"/>
                <w:szCs w:val="21"/>
              </w:rPr>
              <w:t xml:space="preserve"> народной дружины или общественной организаций правоохранительной направленности</w:t>
            </w:r>
          </w:p>
          <w:p w:rsidR="00DF5154" w:rsidRDefault="00DF5154" w:rsidP="00A714A6">
            <w:pPr>
              <w:pStyle w:val="af8"/>
            </w:pPr>
          </w:p>
        </w:tc>
        <w:tc>
          <w:tcPr>
            <w:tcW w:w="2675" w:type="dxa"/>
            <w:gridSpan w:val="2"/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</w:t>
            </w:r>
          </w:p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39" w:name="P00410003"/>
            <w:bookmarkEnd w:id="39"/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</w:p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  <w:bookmarkStart w:id="40" w:name="P00410004"/>
            <w:bookmarkEnd w:id="40"/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  <w:bookmarkStart w:id="41" w:name="P00410005"/>
            <w:bookmarkEnd w:id="41"/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  <w:tr w:rsidR="00DF5154" w:rsidTr="00A714A6">
        <w:tc>
          <w:tcPr>
            <w:tcW w:w="4538" w:type="dxa"/>
            <w:gridSpan w:val="3"/>
          </w:tcPr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</w:p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Согласовано:</w:t>
            </w:r>
          </w:p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675" w:type="dxa"/>
            <w:gridSpan w:val="2"/>
          </w:tcPr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DF5154" w:rsidRDefault="00DF5154" w:rsidP="00A714A6">
            <w:pPr>
              <w:pStyle w:val="af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</w:p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</w:t>
            </w:r>
          </w:p>
          <w:p w:rsidR="00DF5154" w:rsidRDefault="00DF5154" w:rsidP="00A714A6">
            <w:pPr>
              <w:pStyle w:val="af8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</w:tbl>
    <w:p w:rsidR="00B7695D" w:rsidRDefault="00B7695D" w:rsidP="00DF5154">
      <w:pPr>
        <w:pStyle w:val="ab"/>
        <w:rPr>
          <w:rFonts w:ascii="PT Astra Serif" w:hAnsi="PT Astra Serif"/>
          <w:color w:val="000000"/>
          <w:szCs w:val="28"/>
          <w:lang w:bidi="ru-RU"/>
        </w:rPr>
      </w:pPr>
    </w:p>
    <w:sectPr w:rsidR="00B7695D" w:rsidSect="00B7695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20" w:rsidRDefault="00734420">
      <w:r>
        <w:separator/>
      </w:r>
    </w:p>
  </w:endnote>
  <w:endnote w:type="continuationSeparator" w:id="0">
    <w:p w:rsidR="00734420" w:rsidRDefault="0073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7078F86" wp14:editId="1819C101">
              <wp:simplePos x="0" y="0"/>
              <wp:positionH relativeFrom="page">
                <wp:posOffset>3947795</wp:posOffset>
              </wp:positionH>
              <wp:positionV relativeFrom="page">
                <wp:posOffset>6297295</wp:posOffset>
              </wp:positionV>
              <wp:extent cx="1679575" cy="116840"/>
              <wp:effectExtent l="4445" t="1270" r="190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CC8" w:rsidRDefault="00170CC8">
                          <w:pPr>
                            <w:tabs>
                              <w:tab w:val="right" w:pos="2645"/>
                            </w:tabs>
                          </w:pPr>
                          <w:r>
                            <w:rPr>
                              <w:rStyle w:val="8pt"/>
                            </w:rPr>
                            <w:t>(подпись)</w:t>
                          </w:r>
                          <w:r>
                            <w:rPr>
                              <w:rStyle w:val="8pt"/>
                            </w:rPr>
                            <w:tab/>
                            <w:t>(Ф.И.О.)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310.85pt;margin-top:495.85pt;width:132.25pt;height:9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" filled="f" stroked="f">
              <v:textbox style="mso-fit-shape-to-text:t" inset="0,0,0,0">
                <w:txbxContent>
                  <w:p w:rsidR="00170CC8" w:rsidRDefault="00170CC8">
                    <w:pPr>
                      <w:tabs>
                        <w:tab w:val="right" w:pos="2645"/>
                      </w:tabs>
                    </w:pPr>
                    <w:r>
                      <w:rPr>
                        <w:rStyle w:val="8pt"/>
                      </w:rPr>
                      <w:t>(подпись)</w:t>
                    </w:r>
                    <w:r>
                      <w:rPr>
                        <w:rStyle w:val="8pt"/>
                      </w:rPr>
                      <w:tab/>
                      <w:t>(Ф.И.О.)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20" w:rsidRDefault="00734420">
      <w:r>
        <w:separator/>
      </w:r>
    </w:p>
  </w:footnote>
  <w:footnote w:type="continuationSeparator" w:id="0">
    <w:p w:rsidR="00734420" w:rsidRDefault="0073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1EA1C9B" wp14:editId="5D581417">
              <wp:simplePos x="0" y="0"/>
              <wp:positionH relativeFrom="page">
                <wp:posOffset>9357995</wp:posOffset>
              </wp:positionH>
              <wp:positionV relativeFrom="page">
                <wp:posOffset>694690</wp:posOffset>
              </wp:positionV>
              <wp:extent cx="1020445" cy="408940"/>
              <wp:effectExtent l="4445" t="0" r="3810" b="12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CC8" w:rsidRDefault="00170CC8">
                          <w:r>
                            <w:rPr>
                              <w:rStyle w:val="afe"/>
                              <w:b w:val="0"/>
                              <w:bCs w:val="0"/>
                            </w:rPr>
                            <w:t>Приложение</w:t>
                          </w:r>
                        </w:p>
                        <w:p w:rsidR="00170CC8" w:rsidRDefault="00170CC8">
                          <w:r>
                            <w:rPr>
                              <w:rStyle w:val="afe"/>
                              <w:b w:val="0"/>
                              <w:bCs w:val="0"/>
                            </w:rPr>
                            <w:t>к Рапорту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736.85pt;margin-top:54.7pt;width:80.35pt;height:3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" filled="f" stroked="f">
              <v:textbox style="mso-fit-shape-to-text:t" inset="0,0,0,0">
                <w:txbxContent>
                  <w:p w:rsidR="00170CC8" w:rsidRDefault="00170CC8">
                    <w:r>
                      <w:rPr>
                        <w:rStyle w:val="afe"/>
                        <w:b w:val="0"/>
                        <w:bCs w:val="0"/>
                      </w:rPr>
                      <w:t>Приложение</w:t>
                    </w:r>
                  </w:p>
                  <w:p w:rsidR="00170CC8" w:rsidRDefault="00170CC8">
                    <w:r>
                      <w:rPr>
                        <w:rStyle w:val="afe"/>
                        <w:b w:val="0"/>
                        <w:bCs w:val="0"/>
                      </w:rPr>
                      <w:t>к Рапорту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0F2335"/>
    <w:multiLevelType w:val="multilevel"/>
    <w:tmpl w:val="BC406B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F601B"/>
    <w:multiLevelType w:val="multilevel"/>
    <w:tmpl w:val="68A886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22B60"/>
    <w:multiLevelType w:val="multilevel"/>
    <w:tmpl w:val="679A0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A43A7B"/>
    <w:multiLevelType w:val="multilevel"/>
    <w:tmpl w:val="79E0111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252D4"/>
    <w:rsid w:val="00140632"/>
    <w:rsid w:val="0016136D"/>
    <w:rsid w:val="00170CC8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4442A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4420"/>
    <w:rsid w:val="00735804"/>
    <w:rsid w:val="00750ABC"/>
    <w:rsid w:val="00751008"/>
    <w:rsid w:val="00784D1B"/>
    <w:rsid w:val="00796661"/>
    <w:rsid w:val="007F12CE"/>
    <w:rsid w:val="007F4F01"/>
    <w:rsid w:val="00805804"/>
    <w:rsid w:val="00826211"/>
    <w:rsid w:val="00827ADD"/>
    <w:rsid w:val="0083223B"/>
    <w:rsid w:val="00886A38"/>
    <w:rsid w:val="008A457D"/>
    <w:rsid w:val="008F2E0C"/>
    <w:rsid w:val="009110D2"/>
    <w:rsid w:val="009173C3"/>
    <w:rsid w:val="009A5CF6"/>
    <w:rsid w:val="009A7968"/>
    <w:rsid w:val="00A24EB9"/>
    <w:rsid w:val="00A333F8"/>
    <w:rsid w:val="00A6382A"/>
    <w:rsid w:val="00A93E93"/>
    <w:rsid w:val="00AF3255"/>
    <w:rsid w:val="00B0593F"/>
    <w:rsid w:val="00B562C1"/>
    <w:rsid w:val="00B63641"/>
    <w:rsid w:val="00B7695D"/>
    <w:rsid w:val="00BA4658"/>
    <w:rsid w:val="00BD2261"/>
    <w:rsid w:val="00CC4111"/>
    <w:rsid w:val="00CF25B5"/>
    <w:rsid w:val="00CF3559"/>
    <w:rsid w:val="00D07C59"/>
    <w:rsid w:val="00D1572C"/>
    <w:rsid w:val="00DB59F3"/>
    <w:rsid w:val="00DC7105"/>
    <w:rsid w:val="00DF5154"/>
    <w:rsid w:val="00E03E77"/>
    <w:rsid w:val="00E06FAE"/>
    <w:rsid w:val="00E11B07"/>
    <w:rsid w:val="00E41E47"/>
    <w:rsid w:val="00E715A3"/>
    <w:rsid w:val="00E727C9"/>
    <w:rsid w:val="00F63BDF"/>
    <w:rsid w:val="00F737E5"/>
    <w:rsid w:val="00F805BB"/>
    <w:rsid w:val="00F825D0"/>
    <w:rsid w:val="00F96022"/>
    <w:rsid w:val="00FC6FB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7">
    <w:name w:val="Заголовок №1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170CC8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d">
    <w:name w:val="Колонтитул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e">
    <w:name w:val="Колонтитул"/>
    <w:basedOn w:val="afd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fd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">
    <w:name w:val="Заголовок №1"/>
    <w:basedOn w:val="17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pt">
    <w:name w:val="Основной текст (3) + 10 pt;Не полужирный"/>
    <w:basedOn w:val="32"/>
    <w:rsid w:val="00170CC8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4">
    <w:name w:val="Основной текст (3) + Не полужирный"/>
    <w:basedOn w:val="32"/>
    <w:rsid w:val="00170CC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170CC8"/>
    <w:rPr>
      <w:shd w:val="clear" w:color="auto" w:fill="FFFFFF"/>
    </w:rPr>
  </w:style>
  <w:style w:type="character" w:customStyle="1" w:styleId="8pt">
    <w:name w:val="Колонтитул + 8 pt;Не полужирный"/>
    <w:basedOn w:val="afd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3"/>
    <w:rsid w:val="00170C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">
    <w:name w:val="Подпись к таблице_"/>
    <w:basedOn w:val="a0"/>
    <w:link w:val="aff0"/>
    <w:rsid w:val="00170CC8"/>
    <w:rPr>
      <w:shd w:val="clear" w:color="auto" w:fill="FFFFFF"/>
    </w:rPr>
  </w:style>
  <w:style w:type="character" w:customStyle="1" w:styleId="8pt0">
    <w:name w:val="Подпись к таблице + 8 pt"/>
    <w:basedOn w:val="aff"/>
    <w:rsid w:val="00170CC8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pt">
    <w:name w:val="Подпись к таблице + 11 pt"/>
    <w:basedOn w:val="aff"/>
    <w:rsid w:val="00170CC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170CC8"/>
    <w:pPr>
      <w:widowControl w:val="0"/>
      <w:shd w:val="clear" w:color="auto" w:fill="FFFFFF"/>
      <w:suppressAutoHyphens w:val="0"/>
      <w:spacing w:before="720" w:after="420" w:line="317" w:lineRule="exact"/>
    </w:pPr>
    <w:rPr>
      <w:b/>
      <w:bCs/>
      <w:sz w:val="28"/>
      <w:szCs w:val="28"/>
      <w:lang w:eastAsia="ru-RU"/>
    </w:rPr>
  </w:style>
  <w:style w:type="paragraph" w:customStyle="1" w:styleId="61">
    <w:name w:val="Основной текст (6)"/>
    <w:basedOn w:val="a"/>
    <w:link w:val="60"/>
    <w:rsid w:val="00170CC8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  <w:style w:type="paragraph" w:customStyle="1" w:styleId="aff0">
    <w:name w:val="Подпись к таблице"/>
    <w:basedOn w:val="a"/>
    <w:link w:val="aff"/>
    <w:rsid w:val="00170CC8"/>
    <w:pPr>
      <w:widowControl w:val="0"/>
      <w:shd w:val="clear" w:color="auto" w:fill="FFFFFF"/>
      <w:suppressAutoHyphens w:val="0"/>
      <w:spacing w:line="240" w:lineRule="exact"/>
      <w:jc w:val="both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17">
    <w:name w:val="Заголовок №1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170CC8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d">
    <w:name w:val="Колонтитул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e">
    <w:name w:val="Колонтитул"/>
    <w:basedOn w:val="afd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fd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">
    <w:name w:val="Заголовок №1"/>
    <w:basedOn w:val="17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pt">
    <w:name w:val="Основной текст (3) + 10 pt;Не полужирный"/>
    <w:basedOn w:val="32"/>
    <w:rsid w:val="00170CC8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4">
    <w:name w:val="Основной текст (3) + Не полужирный"/>
    <w:basedOn w:val="32"/>
    <w:rsid w:val="00170CC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170CC8"/>
    <w:rPr>
      <w:shd w:val="clear" w:color="auto" w:fill="FFFFFF"/>
    </w:rPr>
  </w:style>
  <w:style w:type="character" w:customStyle="1" w:styleId="8pt">
    <w:name w:val="Колонтитул + 8 pt;Не полужирный"/>
    <w:basedOn w:val="afd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3"/>
    <w:rsid w:val="00170C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">
    <w:name w:val="Подпись к таблице_"/>
    <w:basedOn w:val="a0"/>
    <w:link w:val="aff0"/>
    <w:rsid w:val="00170CC8"/>
    <w:rPr>
      <w:shd w:val="clear" w:color="auto" w:fill="FFFFFF"/>
    </w:rPr>
  </w:style>
  <w:style w:type="character" w:customStyle="1" w:styleId="8pt0">
    <w:name w:val="Подпись к таблице + 8 pt"/>
    <w:basedOn w:val="aff"/>
    <w:rsid w:val="00170CC8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pt">
    <w:name w:val="Подпись к таблице + 11 pt"/>
    <w:basedOn w:val="aff"/>
    <w:rsid w:val="00170CC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170CC8"/>
    <w:pPr>
      <w:widowControl w:val="0"/>
      <w:shd w:val="clear" w:color="auto" w:fill="FFFFFF"/>
      <w:suppressAutoHyphens w:val="0"/>
      <w:spacing w:before="720" w:after="420" w:line="317" w:lineRule="exact"/>
    </w:pPr>
    <w:rPr>
      <w:b/>
      <w:bCs/>
      <w:sz w:val="28"/>
      <w:szCs w:val="28"/>
      <w:lang w:eastAsia="ru-RU"/>
    </w:rPr>
  </w:style>
  <w:style w:type="paragraph" w:customStyle="1" w:styleId="61">
    <w:name w:val="Основной текст (6)"/>
    <w:basedOn w:val="a"/>
    <w:link w:val="60"/>
    <w:rsid w:val="00170CC8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  <w:style w:type="paragraph" w:customStyle="1" w:styleId="aff0">
    <w:name w:val="Подпись к таблице"/>
    <w:basedOn w:val="a"/>
    <w:link w:val="aff"/>
    <w:rsid w:val="00170CC8"/>
    <w:pPr>
      <w:widowControl w:val="0"/>
      <w:shd w:val="clear" w:color="auto" w:fill="FFFFFF"/>
      <w:suppressAutoHyphens w:val="0"/>
      <w:spacing w:line="240" w:lineRule="exact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66F4-9280-4247-9A93-E000A1FD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64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17</cp:revision>
  <cp:lastPrinted>2022-06-08T10:52:00Z</cp:lastPrinted>
  <dcterms:created xsi:type="dcterms:W3CDTF">2022-07-07T06:12:00Z</dcterms:created>
  <dcterms:modified xsi:type="dcterms:W3CDTF">2023-03-07T07:26:00Z</dcterms:modified>
</cp:coreProperties>
</file>